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D47" w:rsidRDefault="001C05EC">
      <w:pPr>
        <w:pStyle w:val="ab"/>
        <w:shd w:val="clear" w:color="auto" w:fill="FFFFF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АДМИНИСТРАЦИЯ</w:t>
      </w:r>
    </w:p>
    <w:p w:rsidR="009C2D47" w:rsidRDefault="001C05EC">
      <w:pPr>
        <w:pStyle w:val="ab"/>
        <w:shd w:val="clear" w:color="auto" w:fill="FFFFF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МИРНЕНСКОГО СЕЛЬСКОГО ПОСЕЛЕНИЯ</w:t>
      </w:r>
    </w:p>
    <w:p w:rsidR="009C2D47" w:rsidRDefault="001C05EC">
      <w:pPr>
        <w:pStyle w:val="ab"/>
        <w:shd w:val="clear" w:color="auto" w:fill="FFFFF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Хабаровского муниципального района</w:t>
      </w:r>
    </w:p>
    <w:p w:rsidR="009C2D47" w:rsidRDefault="001C05EC">
      <w:pPr>
        <w:pStyle w:val="ab"/>
        <w:shd w:val="clear" w:color="auto" w:fill="FFFFFF"/>
        <w:spacing w:before="0" w:after="0"/>
        <w:jc w:val="center"/>
        <w:rPr>
          <w:rStyle w:val="a4"/>
          <w:b w:val="0"/>
          <w:bCs w:val="0"/>
          <w:sz w:val="28"/>
          <w:szCs w:val="28"/>
        </w:rPr>
      </w:pPr>
      <w:r>
        <w:rPr>
          <w:rStyle w:val="a4"/>
          <w:sz w:val="28"/>
          <w:szCs w:val="28"/>
        </w:rPr>
        <w:t>Хабаровского края</w:t>
      </w:r>
    </w:p>
    <w:p w:rsidR="009C2D47" w:rsidRDefault="009C2D47">
      <w:pPr>
        <w:pStyle w:val="ab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9C2D47" w:rsidRDefault="001C05EC">
      <w:pPr>
        <w:pStyle w:val="ab"/>
        <w:shd w:val="clear" w:color="auto" w:fill="FFFFFF"/>
        <w:spacing w:before="0" w:after="0"/>
        <w:jc w:val="center"/>
        <w:rPr>
          <w:rStyle w:val="a4"/>
          <w:b w:val="0"/>
          <w:bCs w:val="0"/>
          <w:sz w:val="28"/>
          <w:szCs w:val="28"/>
        </w:rPr>
      </w:pPr>
      <w:r>
        <w:rPr>
          <w:rStyle w:val="a4"/>
          <w:sz w:val="28"/>
          <w:szCs w:val="28"/>
        </w:rPr>
        <w:t>ПОСТАНОВЛЕНИЕ</w:t>
      </w:r>
    </w:p>
    <w:p w:rsidR="009C2D47" w:rsidRDefault="009C2D47">
      <w:pPr>
        <w:pStyle w:val="ab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9C2D47" w:rsidRDefault="001C05EC">
      <w:pPr>
        <w:rPr>
          <w:sz w:val="28"/>
          <w:szCs w:val="28"/>
        </w:rPr>
      </w:pPr>
      <w:r>
        <w:rPr>
          <w:sz w:val="28"/>
          <w:szCs w:val="28"/>
        </w:rPr>
        <w:t>29</w:t>
      </w:r>
      <w:r>
        <w:rPr>
          <w:sz w:val="28"/>
          <w:szCs w:val="28"/>
        </w:rPr>
        <w:t>.</w:t>
      </w:r>
      <w:r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161</w:t>
      </w:r>
    </w:p>
    <w:p w:rsidR="009C2D47" w:rsidRDefault="001C05EC">
      <w:pPr>
        <w:pStyle w:val="ab"/>
        <w:shd w:val="clear" w:color="auto" w:fill="FFFFFF"/>
        <w:spacing w:before="0" w:after="0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с. Мирное</w:t>
      </w:r>
    </w:p>
    <w:p w:rsidR="009C2D47" w:rsidRDefault="009C2D47">
      <w:pPr>
        <w:pStyle w:val="ac"/>
        <w:rPr>
          <w:sz w:val="28"/>
          <w:szCs w:val="28"/>
        </w:rPr>
      </w:pPr>
    </w:p>
    <w:p w:rsidR="009C2D47" w:rsidRDefault="009C2D47">
      <w:pPr>
        <w:rPr>
          <w:sz w:val="28"/>
          <w:szCs w:val="28"/>
        </w:rPr>
      </w:pPr>
    </w:p>
    <w:p w:rsidR="009C2D47" w:rsidRDefault="00A12DD4">
      <w:pPr>
        <w:spacing w:line="240" w:lineRule="exact"/>
        <w:jc w:val="both"/>
        <w:rPr>
          <w:sz w:val="28"/>
        </w:rPr>
      </w:pPr>
      <w:bookmarkStart w:id="0" w:name="_GoBack"/>
      <w:bookmarkEnd w:id="0"/>
      <w:r>
        <w:rPr>
          <w:sz w:val="28"/>
        </w:rPr>
        <w:t xml:space="preserve">О внесении изменений в постановление администрации </w:t>
      </w:r>
      <w:r>
        <w:rPr>
          <w:color w:val="000000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sz w:val="28"/>
        </w:rPr>
        <w:t xml:space="preserve"> от 15.12.2023 № 225 «</w:t>
      </w:r>
      <w:r w:rsidR="001C05EC">
        <w:rPr>
          <w:sz w:val="28"/>
        </w:rPr>
        <w:t xml:space="preserve">Об утверждении муниципальной программы «Доступная среда» на 2024-2026 годы в Мирненском сельском поселении </w:t>
      </w:r>
      <w:r w:rsidR="001C05EC">
        <w:rPr>
          <w:sz w:val="28"/>
        </w:rPr>
        <w:t>Хабаровского муниципального района Хабаровского края</w:t>
      </w:r>
      <w:r>
        <w:rPr>
          <w:sz w:val="28"/>
        </w:rPr>
        <w:t>»</w:t>
      </w:r>
    </w:p>
    <w:p w:rsidR="009C2D47" w:rsidRPr="00A12DD4" w:rsidRDefault="009C2D47">
      <w:pPr>
        <w:spacing w:line="240" w:lineRule="exact"/>
        <w:jc w:val="both"/>
        <w:rPr>
          <w:sz w:val="28"/>
        </w:rPr>
      </w:pPr>
    </w:p>
    <w:p w:rsidR="009C2D47" w:rsidRDefault="001C05EC">
      <w:pPr>
        <w:ind w:firstLine="540"/>
        <w:jc w:val="both"/>
        <w:rPr>
          <w:sz w:val="28"/>
        </w:rPr>
      </w:pPr>
      <w:r>
        <w:rPr>
          <w:sz w:val="28"/>
          <w:szCs w:val="28"/>
        </w:rPr>
        <w:t>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Мирненского сельского поселения</w:t>
      </w:r>
      <w:r>
        <w:rPr>
          <w:sz w:val="28"/>
          <w:szCs w:val="28"/>
        </w:rPr>
        <w:t xml:space="preserve">, в соответствии с </w:t>
      </w:r>
      <w:r>
        <w:rPr>
          <w:rStyle w:val="a4"/>
          <w:b w:val="0"/>
          <w:bCs w:val="0"/>
          <w:sz w:val="28"/>
          <w:szCs w:val="28"/>
        </w:rPr>
        <w:t>постановлением администрации Мирненского сельского поселения от 06.12.2011 № 77</w:t>
      </w:r>
      <w:r>
        <w:rPr>
          <w:rStyle w:val="a4"/>
          <w:bCs w:val="0"/>
          <w:sz w:val="28"/>
          <w:szCs w:val="28"/>
        </w:rPr>
        <w:t xml:space="preserve"> «</w:t>
      </w:r>
      <w:r>
        <w:rPr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порядке принятия решений о разработке, формировании, реализации муниципальных программ Мирненского сельского поселения Хабаровского муниципального района </w:t>
      </w:r>
      <w:r>
        <w:rPr>
          <w:color w:val="000000"/>
          <w:sz w:val="28"/>
          <w:szCs w:val="28"/>
        </w:rPr>
        <w:t>Хабаровского края и о порядке проведения оценки эффективности их реализации</w:t>
      </w:r>
      <w:r>
        <w:rPr>
          <w:sz w:val="28"/>
          <w:szCs w:val="28"/>
        </w:rPr>
        <w:t xml:space="preserve">» </w:t>
      </w:r>
      <w:r>
        <w:rPr>
          <w:sz w:val="28"/>
        </w:rPr>
        <w:t>администрация Мирненского сельского поселения Хабаровского муниципального района Хабаровского края</w:t>
      </w:r>
    </w:p>
    <w:p w:rsidR="009C2D47" w:rsidRDefault="001C05EC" w:rsidP="00A12DD4">
      <w:pPr>
        <w:jc w:val="both"/>
        <w:rPr>
          <w:sz w:val="28"/>
        </w:rPr>
      </w:pPr>
      <w:r>
        <w:rPr>
          <w:sz w:val="28"/>
        </w:rPr>
        <w:t>ПОСТАНОВЛЯЕТ:</w:t>
      </w:r>
    </w:p>
    <w:p w:rsidR="00A12DD4" w:rsidRDefault="00A12DD4" w:rsidP="00A12DD4">
      <w:pPr>
        <w:jc w:val="both"/>
        <w:rPr>
          <w:sz w:val="28"/>
        </w:rPr>
      </w:pPr>
      <w:r>
        <w:rPr>
          <w:sz w:val="28"/>
        </w:rPr>
        <w:tab/>
        <w:t xml:space="preserve">1. Внести в муниципальную </w:t>
      </w:r>
      <w:r w:rsidRPr="00A12DD4">
        <w:rPr>
          <w:sz w:val="28"/>
        </w:rPr>
        <w:t xml:space="preserve">программу </w:t>
      </w:r>
      <w:r w:rsidRPr="00A12DD4">
        <w:rPr>
          <w:sz w:val="28"/>
        </w:rPr>
        <w:t xml:space="preserve">«Доступная среда» на 2024-2026 </w:t>
      </w:r>
      <w:r>
        <w:rPr>
          <w:sz w:val="28"/>
        </w:rPr>
        <w:t>г</w:t>
      </w:r>
      <w:r w:rsidRPr="00A12DD4">
        <w:rPr>
          <w:sz w:val="28"/>
        </w:rPr>
        <w:t>оды</w:t>
      </w:r>
      <w:r>
        <w:rPr>
          <w:sz w:val="28"/>
        </w:rPr>
        <w:t xml:space="preserve"> </w:t>
      </w:r>
      <w:r w:rsidRPr="00A12DD4">
        <w:rPr>
          <w:sz w:val="28"/>
        </w:rPr>
        <w:t>в Мирненском сельском поселении Хабаровского муниципального района Хабаровского края</w:t>
      </w:r>
      <w:r>
        <w:rPr>
          <w:sz w:val="28"/>
        </w:rPr>
        <w:t>, утвержденную п</w:t>
      </w:r>
      <w:r>
        <w:rPr>
          <w:sz w:val="28"/>
        </w:rPr>
        <w:t>остановление</w:t>
      </w:r>
      <w:r>
        <w:rPr>
          <w:sz w:val="28"/>
        </w:rPr>
        <w:t>м</w:t>
      </w:r>
      <w:r>
        <w:rPr>
          <w:sz w:val="28"/>
        </w:rPr>
        <w:t xml:space="preserve"> администрации </w:t>
      </w:r>
      <w:r>
        <w:rPr>
          <w:color w:val="000000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sz w:val="28"/>
        </w:rPr>
        <w:t xml:space="preserve"> от 15.12.2023 № 225 «Об утверждении муниципальной программы «Доступная среда» на 2024-2026 годы в Мирненском сельском поселении Хабаровского муниципального района Хабаровского края»</w:t>
      </w:r>
      <w:r>
        <w:rPr>
          <w:sz w:val="28"/>
        </w:rPr>
        <w:t xml:space="preserve"> следующие изменения:</w:t>
      </w:r>
    </w:p>
    <w:p w:rsidR="004832BE" w:rsidRPr="004832BE" w:rsidRDefault="00A12DD4" w:rsidP="004073D7">
      <w:pPr>
        <w:jc w:val="both"/>
        <w:rPr>
          <w:sz w:val="28"/>
        </w:rPr>
      </w:pPr>
      <w:r>
        <w:rPr>
          <w:sz w:val="28"/>
        </w:rPr>
        <w:tab/>
      </w:r>
      <w:r w:rsidRPr="004832BE">
        <w:rPr>
          <w:sz w:val="28"/>
        </w:rPr>
        <w:t xml:space="preserve">1.1. </w:t>
      </w:r>
      <w:r w:rsidR="004832BE" w:rsidRPr="004832BE">
        <w:rPr>
          <w:sz w:val="28"/>
        </w:rPr>
        <w:t>Строку 11 «</w:t>
      </w:r>
      <w:r w:rsidR="004832BE" w:rsidRPr="004832BE">
        <w:rPr>
          <w:sz w:val="27"/>
          <w:szCs w:val="27"/>
        </w:rPr>
        <w:t>Объемы и источники финансирования</w:t>
      </w:r>
      <w:r w:rsidR="004832BE" w:rsidRPr="004832BE">
        <w:rPr>
          <w:sz w:val="27"/>
          <w:szCs w:val="27"/>
        </w:rPr>
        <w:t xml:space="preserve"> </w:t>
      </w:r>
      <w:r w:rsidR="004832BE" w:rsidRPr="004832BE">
        <w:rPr>
          <w:sz w:val="27"/>
          <w:szCs w:val="27"/>
        </w:rPr>
        <w:t>Программы</w:t>
      </w:r>
      <w:r w:rsidR="004832BE" w:rsidRPr="004832BE">
        <w:rPr>
          <w:sz w:val="27"/>
          <w:szCs w:val="27"/>
        </w:rPr>
        <w:t xml:space="preserve">» </w:t>
      </w:r>
      <w:r w:rsidR="004832BE">
        <w:rPr>
          <w:sz w:val="27"/>
          <w:szCs w:val="27"/>
        </w:rPr>
        <w:t>П</w:t>
      </w:r>
      <w:r w:rsidR="004832BE" w:rsidRPr="004832BE">
        <w:rPr>
          <w:sz w:val="27"/>
          <w:szCs w:val="27"/>
        </w:rPr>
        <w:t xml:space="preserve">аспорта </w:t>
      </w:r>
      <w:r w:rsidR="004832BE">
        <w:rPr>
          <w:sz w:val="27"/>
          <w:szCs w:val="27"/>
        </w:rPr>
        <w:t>м</w:t>
      </w:r>
      <w:r w:rsidR="004832BE" w:rsidRPr="004832BE">
        <w:rPr>
          <w:sz w:val="28"/>
        </w:rPr>
        <w:t>униципальн</w:t>
      </w:r>
      <w:r w:rsidR="004832BE">
        <w:rPr>
          <w:sz w:val="28"/>
        </w:rPr>
        <w:t xml:space="preserve">ой программы </w:t>
      </w:r>
      <w:r w:rsidR="004832BE" w:rsidRPr="004832BE">
        <w:rPr>
          <w:sz w:val="28"/>
        </w:rPr>
        <w:t>«Доступная среда» на 2024-2026 годы</w:t>
      </w:r>
    </w:p>
    <w:p w:rsidR="004832BE" w:rsidRDefault="004832BE" w:rsidP="004073D7">
      <w:pPr>
        <w:jc w:val="both"/>
        <w:rPr>
          <w:sz w:val="28"/>
        </w:rPr>
      </w:pPr>
      <w:r w:rsidRPr="004832BE">
        <w:rPr>
          <w:sz w:val="28"/>
        </w:rPr>
        <w:t>в Мирненском сельском поселении Хабаровского муниципального района Хабаровского края</w:t>
      </w:r>
      <w:r>
        <w:rPr>
          <w:sz w:val="28"/>
        </w:rPr>
        <w:t xml:space="preserve"> (далее – Паспорт, муниципальная программа) изложить в следующей редакции:</w:t>
      </w:r>
    </w:p>
    <w:p w:rsidR="009C2D47" w:rsidRDefault="004832BE" w:rsidP="004832BE">
      <w:pPr>
        <w:spacing w:line="240" w:lineRule="exact"/>
        <w:jc w:val="both"/>
        <w:rPr>
          <w:b/>
          <w:sz w:val="28"/>
        </w:rPr>
      </w:pPr>
      <w:r>
        <w:rPr>
          <w:sz w:val="28"/>
        </w:rPr>
        <w:t>«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6"/>
        <w:gridCol w:w="5840"/>
      </w:tblGrid>
      <w:tr w:rsidR="009C2D47" w:rsidRPr="004073D7" w:rsidTr="004832BE">
        <w:trPr>
          <w:trHeight w:val="1035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D47" w:rsidRPr="004073D7" w:rsidRDefault="001C05EC">
            <w:pPr>
              <w:ind w:left="-98"/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t xml:space="preserve">Объемы и источники </w:t>
            </w:r>
          </w:p>
          <w:p w:rsidR="009C2D47" w:rsidRPr="004073D7" w:rsidRDefault="001C05EC">
            <w:pPr>
              <w:ind w:left="-98"/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t>финансирования</w:t>
            </w:r>
          </w:p>
          <w:p w:rsidR="009C2D47" w:rsidRPr="004073D7" w:rsidRDefault="001C05EC">
            <w:pPr>
              <w:ind w:left="-98"/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t>Программы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D47" w:rsidRPr="004073D7" w:rsidRDefault="001C05EC">
            <w:pPr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t>Источник финансирования:</w:t>
            </w:r>
          </w:p>
          <w:p w:rsidR="009C2D47" w:rsidRPr="004073D7" w:rsidRDefault="001C05EC">
            <w:pPr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t>затраты н</w:t>
            </w:r>
            <w:r w:rsidRPr="004073D7">
              <w:rPr>
                <w:sz w:val="27"/>
                <w:szCs w:val="27"/>
              </w:rPr>
              <w:t xml:space="preserve">а реализацию программных мероприятий составят: </w:t>
            </w:r>
            <w:r w:rsidRPr="004073D7">
              <w:rPr>
                <w:sz w:val="27"/>
                <w:szCs w:val="27"/>
              </w:rPr>
              <w:t>800</w:t>
            </w:r>
            <w:r w:rsidRPr="004073D7">
              <w:rPr>
                <w:sz w:val="27"/>
                <w:szCs w:val="27"/>
              </w:rPr>
              <w:t>,0 тыс. рублей</w:t>
            </w:r>
          </w:p>
          <w:p w:rsidR="009C2D47" w:rsidRPr="004073D7" w:rsidRDefault="001C05EC">
            <w:pPr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t xml:space="preserve">в </w:t>
            </w:r>
            <w:proofErr w:type="spellStart"/>
            <w:r w:rsidRPr="004073D7">
              <w:rPr>
                <w:sz w:val="27"/>
                <w:szCs w:val="27"/>
              </w:rPr>
              <w:t>т.ч</w:t>
            </w:r>
            <w:proofErr w:type="spellEnd"/>
            <w:r w:rsidRPr="004073D7">
              <w:rPr>
                <w:sz w:val="27"/>
                <w:szCs w:val="27"/>
              </w:rPr>
              <w:t>.:</w:t>
            </w:r>
          </w:p>
          <w:p w:rsidR="009C2D47" w:rsidRPr="004073D7" w:rsidRDefault="001C05EC">
            <w:pPr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lastRenderedPageBreak/>
              <w:t xml:space="preserve">2024 год – 20,0 </w:t>
            </w:r>
            <w:proofErr w:type="spellStart"/>
            <w:r w:rsidRPr="004073D7">
              <w:rPr>
                <w:sz w:val="27"/>
                <w:szCs w:val="27"/>
              </w:rPr>
              <w:t>тыс.рублей</w:t>
            </w:r>
            <w:proofErr w:type="spellEnd"/>
            <w:r w:rsidRPr="004073D7">
              <w:rPr>
                <w:sz w:val="27"/>
                <w:szCs w:val="27"/>
              </w:rPr>
              <w:t xml:space="preserve"> (бюджет сельского поселения);</w:t>
            </w:r>
          </w:p>
          <w:p w:rsidR="009C2D47" w:rsidRPr="004073D7" w:rsidRDefault="001C05EC">
            <w:pPr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t xml:space="preserve">2025 год – </w:t>
            </w:r>
            <w:r w:rsidRPr="004073D7">
              <w:rPr>
                <w:sz w:val="27"/>
                <w:szCs w:val="27"/>
              </w:rPr>
              <w:t>50</w:t>
            </w:r>
            <w:r w:rsidRPr="004073D7">
              <w:rPr>
                <w:sz w:val="27"/>
                <w:szCs w:val="27"/>
              </w:rPr>
              <w:t xml:space="preserve">0,0 </w:t>
            </w:r>
            <w:proofErr w:type="spellStart"/>
            <w:r w:rsidRPr="004073D7">
              <w:rPr>
                <w:sz w:val="27"/>
                <w:szCs w:val="27"/>
              </w:rPr>
              <w:t>тыс.рублей</w:t>
            </w:r>
            <w:proofErr w:type="spellEnd"/>
            <w:r w:rsidRPr="004073D7">
              <w:rPr>
                <w:sz w:val="27"/>
                <w:szCs w:val="27"/>
              </w:rPr>
              <w:t xml:space="preserve"> (бюджет сельского поселения);</w:t>
            </w:r>
          </w:p>
          <w:p w:rsidR="009C2D47" w:rsidRPr="004073D7" w:rsidRDefault="001C05EC">
            <w:pPr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t>2026 год – 2</w:t>
            </w:r>
            <w:r w:rsidRPr="004073D7">
              <w:rPr>
                <w:sz w:val="27"/>
                <w:szCs w:val="27"/>
              </w:rPr>
              <w:t>0</w:t>
            </w:r>
            <w:r w:rsidRPr="004073D7">
              <w:rPr>
                <w:sz w:val="27"/>
                <w:szCs w:val="27"/>
              </w:rPr>
              <w:t xml:space="preserve">0,0 </w:t>
            </w:r>
            <w:proofErr w:type="spellStart"/>
            <w:r w:rsidRPr="004073D7">
              <w:rPr>
                <w:sz w:val="27"/>
                <w:szCs w:val="27"/>
              </w:rPr>
              <w:t>тыс.рублей</w:t>
            </w:r>
            <w:proofErr w:type="spellEnd"/>
            <w:r w:rsidRPr="004073D7">
              <w:rPr>
                <w:sz w:val="27"/>
                <w:szCs w:val="27"/>
              </w:rPr>
              <w:t xml:space="preserve"> (бюджет сельского поселения);</w:t>
            </w:r>
          </w:p>
          <w:p w:rsidR="009C2D47" w:rsidRPr="004073D7" w:rsidRDefault="001C05EC">
            <w:pPr>
              <w:rPr>
                <w:sz w:val="27"/>
                <w:szCs w:val="27"/>
              </w:rPr>
            </w:pPr>
            <w:r w:rsidRPr="004073D7">
              <w:rPr>
                <w:sz w:val="27"/>
                <w:szCs w:val="27"/>
              </w:rPr>
              <w:t xml:space="preserve">2026 год – </w:t>
            </w:r>
            <w:r w:rsidRPr="004073D7">
              <w:rPr>
                <w:sz w:val="27"/>
                <w:szCs w:val="27"/>
              </w:rPr>
              <w:t>80</w:t>
            </w:r>
            <w:r w:rsidRPr="004073D7">
              <w:rPr>
                <w:sz w:val="27"/>
                <w:szCs w:val="27"/>
              </w:rPr>
              <w:t xml:space="preserve">,0 </w:t>
            </w:r>
            <w:proofErr w:type="spellStart"/>
            <w:r w:rsidRPr="004073D7">
              <w:rPr>
                <w:sz w:val="27"/>
                <w:szCs w:val="27"/>
              </w:rPr>
              <w:t>тыс.рублей</w:t>
            </w:r>
            <w:proofErr w:type="spellEnd"/>
            <w:r w:rsidRPr="004073D7">
              <w:rPr>
                <w:sz w:val="27"/>
                <w:szCs w:val="27"/>
              </w:rPr>
              <w:t xml:space="preserve"> (прочие источники финансирования).</w:t>
            </w:r>
          </w:p>
        </w:tc>
      </w:tr>
    </w:tbl>
    <w:p w:rsidR="009C2D47" w:rsidRPr="004073D7" w:rsidRDefault="004832BE">
      <w:pPr>
        <w:jc w:val="both"/>
        <w:rPr>
          <w:sz w:val="28"/>
        </w:rPr>
      </w:pPr>
      <w:r w:rsidRPr="004073D7">
        <w:rPr>
          <w:sz w:val="28"/>
        </w:rPr>
        <w:lastRenderedPageBreak/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  <w:t xml:space="preserve">    ».</w:t>
      </w:r>
    </w:p>
    <w:p w:rsidR="004832BE" w:rsidRPr="004073D7" w:rsidRDefault="004832BE">
      <w:pPr>
        <w:jc w:val="both"/>
        <w:rPr>
          <w:sz w:val="28"/>
        </w:rPr>
      </w:pPr>
      <w:r w:rsidRPr="004073D7">
        <w:rPr>
          <w:sz w:val="28"/>
        </w:rPr>
        <w:tab/>
        <w:t>1.2. Раздел 5 Паспорта изложить в следующей редакции:</w:t>
      </w:r>
    </w:p>
    <w:p w:rsidR="009C2D47" w:rsidRPr="004073D7" w:rsidRDefault="004832BE">
      <w:pPr>
        <w:jc w:val="both"/>
        <w:rPr>
          <w:sz w:val="28"/>
        </w:rPr>
      </w:pPr>
      <w:r w:rsidRPr="004073D7">
        <w:rPr>
          <w:sz w:val="28"/>
        </w:rPr>
        <w:tab/>
        <w:t>«</w:t>
      </w:r>
      <w:r w:rsidR="001C05EC" w:rsidRPr="004073D7">
        <w:rPr>
          <w:sz w:val="28"/>
        </w:rPr>
        <w:t>5.Финансовое обеспечение Программы</w:t>
      </w:r>
    </w:p>
    <w:p w:rsidR="009C2D47" w:rsidRPr="004073D7" w:rsidRDefault="001C05EC">
      <w:pPr>
        <w:ind w:firstLine="708"/>
        <w:jc w:val="both"/>
        <w:rPr>
          <w:sz w:val="28"/>
        </w:rPr>
      </w:pPr>
      <w:r w:rsidRPr="004073D7">
        <w:rPr>
          <w:sz w:val="28"/>
        </w:rPr>
        <w:t>На реализацию программных меропри</w:t>
      </w:r>
      <w:r w:rsidRPr="004073D7">
        <w:rPr>
          <w:sz w:val="28"/>
        </w:rPr>
        <w:t xml:space="preserve">ятий потребуется направить </w:t>
      </w:r>
      <w:r w:rsidRPr="004073D7">
        <w:rPr>
          <w:sz w:val="28"/>
        </w:rPr>
        <w:t>800</w:t>
      </w:r>
      <w:r w:rsidRPr="004073D7">
        <w:rPr>
          <w:sz w:val="28"/>
        </w:rPr>
        <w:t>,0 тыс. рублей, из них:</w:t>
      </w:r>
    </w:p>
    <w:p w:rsidR="009C2D47" w:rsidRPr="004073D7" w:rsidRDefault="001C05EC">
      <w:pPr>
        <w:ind w:firstLine="708"/>
        <w:jc w:val="both"/>
        <w:rPr>
          <w:sz w:val="28"/>
        </w:rPr>
      </w:pPr>
      <w:r w:rsidRPr="004073D7">
        <w:rPr>
          <w:sz w:val="28"/>
        </w:rPr>
        <w:t>- в 2024 году – из средств бюджета сельского поселения 20,0 тыс.</w:t>
      </w:r>
      <w:r w:rsidR="004073D7">
        <w:rPr>
          <w:sz w:val="28"/>
        </w:rPr>
        <w:t xml:space="preserve"> </w:t>
      </w:r>
      <w:r w:rsidRPr="004073D7">
        <w:rPr>
          <w:sz w:val="28"/>
        </w:rPr>
        <w:t>рублей</w:t>
      </w:r>
      <w:r w:rsidR="004073D7">
        <w:rPr>
          <w:sz w:val="28"/>
        </w:rPr>
        <w:t>;</w:t>
      </w:r>
    </w:p>
    <w:p w:rsidR="009C2D47" w:rsidRPr="004073D7" w:rsidRDefault="001C05EC">
      <w:pPr>
        <w:ind w:firstLine="708"/>
        <w:jc w:val="both"/>
        <w:rPr>
          <w:sz w:val="28"/>
        </w:rPr>
      </w:pPr>
      <w:r w:rsidRPr="004073D7">
        <w:rPr>
          <w:sz w:val="28"/>
        </w:rPr>
        <w:t xml:space="preserve">- в 2025 году – из средств бюджета сельского поселения – </w:t>
      </w:r>
      <w:r w:rsidRPr="004073D7">
        <w:rPr>
          <w:sz w:val="28"/>
        </w:rPr>
        <w:t>50</w:t>
      </w:r>
      <w:r w:rsidR="004073D7">
        <w:rPr>
          <w:sz w:val="28"/>
        </w:rPr>
        <w:t>0,0 тыс. рублей;</w:t>
      </w:r>
    </w:p>
    <w:p w:rsidR="009C2D47" w:rsidRPr="004073D7" w:rsidRDefault="001C05EC">
      <w:pPr>
        <w:ind w:firstLine="708"/>
        <w:jc w:val="both"/>
        <w:rPr>
          <w:sz w:val="28"/>
        </w:rPr>
      </w:pPr>
      <w:r w:rsidRPr="004073D7">
        <w:rPr>
          <w:sz w:val="28"/>
        </w:rPr>
        <w:t xml:space="preserve">- в 2026 году – из средств бюджета сельского поселения – </w:t>
      </w:r>
      <w:r w:rsidRPr="004073D7">
        <w:rPr>
          <w:sz w:val="28"/>
        </w:rPr>
        <w:t>20</w:t>
      </w:r>
      <w:r w:rsidRPr="004073D7">
        <w:rPr>
          <w:sz w:val="28"/>
        </w:rPr>
        <w:t>0,0 тыс. рублей;</w:t>
      </w:r>
    </w:p>
    <w:p w:rsidR="009C2D47" w:rsidRPr="004073D7" w:rsidRDefault="001C05EC">
      <w:pPr>
        <w:ind w:firstLine="708"/>
        <w:jc w:val="both"/>
        <w:rPr>
          <w:sz w:val="28"/>
        </w:rPr>
      </w:pPr>
      <w:r w:rsidRPr="004073D7">
        <w:rPr>
          <w:sz w:val="28"/>
        </w:rPr>
        <w:t>- в 2026 году – прочие источники финансирования – 8</w:t>
      </w:r>
      <w:r w:rsidRPr="004073D7">
        <w:rPr>
          <w:sz w:val="28"/>
        </w:rPr>
        <w:t>0</w:t>
      </w:r>
      <w:r w:rsidRPr="004073D7">
        <w:rPr>
          <w:sz w:val="28"/>
        </w:rPr>
        <w:t>,0 тыс. рублей.</w:t>
      </w:r>
      <w:r w:rsidR="004832BE" w:rsidRPr="004073D7">
        <w:rPr>
          <w:sz w:val="28"/>
        </w:rPr>
        <w:t>».</w:t>
      </w:r>
    </w:p>
    <w:p w:rsidR="009C2D47" w:rsidRPr="004073D7" w:rsidRDefault="004073D7" w:rsidP="004073D7">
      <w:pPr>
        <w:ind w:firstLine="708"/>
        <w:jc w:val="both"/>
        <w:rPr>
          <w:sz w:val="28"/>
        </w:rPr>
      </w:pPr>
      <w:r w:rsidRPr="004073D7">
        <w:rPr>
          <w:sz w:val="28"/>
        </w:rPr>
        <w:t>1.3. Строку 2 раздела 7 «Показатели оценки эффективности программы изложить в следующей редакции:</w:t>
      </w:r>
    </w:p>
    <w:p w:rsidR="004073D7" w:rsidRPr="004073D7" w:rsidRDefault="004073D7" w:rsidP="004073D7">
      <w:pPr>
        <w:ind w:firstLine="708"/>
        <w:jc w:val="both"/>
        <w:rPr>
          <w:sz w:val="28"/>
        </w:rPr>
      </w:pPr>
      <w:r w:rsidRPr="004073D7">
        <w:rPr>
          <w:sz w:val="28"/>
        </w:rPr>
        <w:t>«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0"/>
        <w:gridCol w:w="5459"/>
        <w:gridCol w:w="1459"/>
        <w:gridCol w:w="870"/>
        <w:gridCol w:w="718"/>
      </w:tblGrid>
      <w:tr w:rsidR="009C2D47" w:rsidRPr="004073D7" w:rsidTr="004073D7">
        <w:trPr>
          <w:trHeight w:val="69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D47" w:rsidRPr="004073D7" w:rsidRDefault="001C05EC">
            <w:pPr>
              <w:jc w:val="center"/>
            </w:pPr>
            <w:r w:rsidRPr="004073D7">
              <w:t>2</w:t>
            </w:r>
            <w:r w:rsidRPr="004073D7">
              <w:t>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D47" w:rsidRPr="004073D7" w:rsidRDefault="001C05EC">
            <w:pPr>
              <w:rPr>
                <w:sz w:val="28"/>
              </w:rPr>
            </w:pPr>
            <w:r w:rsidRPr="004073D7">
              <w:rPr>
                <w:sz w:val="28"/>
              </w:rPr>
              <w:t>Тактильный знак</w:t>
            </w:r>
          </w:p>
          <w:p w:rsidR="009C2D47" w:rsidRPr="004073D7" w:rsidRDefault="001C05EC">
            <w:r w:rsidRPr="004073D7">
              <w:rPr>
                <w:sz w:val="28"/>
              </w:rPr>
              <w:t xml:space="preserve">(информационные знаки, направление движения) у административного здания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D47" w:rsidRPr="004073D7" w:rsidRDefault="001C05EC">
            <w:pPr>
              <w:jc w:val="center"/>
            </w:pPr>
            <w:r w:rsidRPr="004073D7">
              <w:t>единиц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D47" w:rsidRPr="004073D7" w:rsidRDefault="001C05EC">
            <w:pPr>
              <w:jc w:val="center"/>
            </w:pPr>
            <w:r w:rsidRPr="004073D7">
              <w:rPr>
                <w:sz w:val="28"/>
              </w:rPr>
              <w:t>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D47" w:rsidRPr="004073D7" w:rsidRDefault="009C2D47">
            <w:pPr>
              <w:jc w:val="center"/>
            </w:pPr>
          </w:p>
        </w:tc>
      </w:tr>
    </w:tbl>
    <w:p w:rsidR="009C2D47" w:rsidRPr="004073D7" w:rsidRDefault="004073D7">
      <w:pPr>
        <w:jc w:val="both"/>
        <w:rPr>
          <w:sz w:val="28"/>
        </w:rPr>
      </w:pP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</w:r>
      <w:r w:rsidRPr="004073D7">
        <w:rPr>
          <w:sz w:val="28"/>
        </w:rPr>
        <w:tab/>
        <w:t xml:space="preserve">      ».</w:t>
      </w:r>
    </w:p>
    <w:p w:rsidR="004073D7" w:rsidRPr="004073D7" w:rsidRDefault="004073D7">
      <w:pPr>
        <w:jc w:val="both"/>
        <w:rPr>
          <w:sz w:val="28"/>
        </w:rPr>
      </w:pPr>
      <w:r w:rsidRPr="004073D7">
        <w:rPr>
          <w:sz w:val="28"/>
        </w:rPr>
        <w:tab/>
        <w:t>1.4. Приложение к муниципальной программе изложить в следующей редакции:</w:t>
      </w:r>
    </w:p>
    <w:p w:rsidR="009C2D47" w:rsidRPr="004073D7" w:rsidRDefault="004073D7" w:rsidP="004073D7">
      <w:pPr>
        <w:jc w:val="right"/>
        <w:rPr>
          <w:sz w:val="28"/>
        </w:rPr>
      </w:pPr>
      <w:proofErr w:type="gramStart"/>
      <w:r w:rsidRPr="004073D7">
        <w:rPr>
          <w:sz w:val="28"/>
        </w:rPr>
        <w:t xml:space="preserve">«  </w:t>
      </w:r>
      <w:r w:rsidR="001C05EC" w:rsidRPr="004073D7">
        <w:rPr>
          <w:sz w:val="28"/>
        </w:rPr>
        <w:t>Приложение</w:t>
      </w:r>
      <w:proofErr w:type="gramEnd"/>
    </w:p>
    <w:p w:rsidR="009C2D47" w:rsidRPr="004073D7" w:rsidRDefault="001C05EC">
      <w:pPr>
        <w:tabs>
          <w:tab w:val="left" w:pos="4820"/>
        </w:tabs>
        <w:spacing w:line="240" w:lineRule="exact"/>
        <w:ind w:left="4820"/>
        <w:jc w:val="right"/>
        <w:rPr>
          <w:sz w:val="28"/>
        </w:rPr>
      </w:pPr>
      <w:r w:rsidRPr="004073D7">
        <w:rPr>
          <w:sz w:val="28"/>
        </w:rPr>
        <w:t xml:space="preserve">к муниципальной программе </w:t>
      </w:r>
    </w:p>
    <w:p w:rsidR="009C2D47" w:rsidRPr="004073D7" w:rsidRDefault="001C05EC" w:rsidP="007475F0">
      <w:pPr>
        <w:tabs>
          <w:tab w:val="left" w:pos="4820"/>
        </w:tabs>
        <w:spacing w:line="240" w:lineRule="exact"/>
        <w:ind w:left="4820"/>
        <w:jc w:val="right"/>
        <w:rPr>
          <w:sz w:val="28"/>
        </w:rPr>
      </w:pPr>
      <w:r w:rsidRPr="004073D7">
        <w:rPr>
          <w:sz w:val="28"/>
        </w:rPr>
        <w:t>"Доступная среда» на 2024-2026 годы в Мирненском сельском поселении Хабаровского муниципального района Хабаровского края</w:t>
      </w:r>
    </w:p>
    <w:p w:rsidR="009C2D47" w:rsidRPr="004073D7" w:rsidRDefault="009C2D47">
      <w:pPr>
        <w:jc w:val="both"/>
        <w:rPr>
          <w:sz w:val="28"/>
        </w:rPr>
      </w:pPr>
    </w:p>
    <w:p w:rsidR="009C2D47" w:rsidRPr="007475F0" w:rsidRDefault="001C05EC">
      <w:pPr>
        <w:spacing w:line="240" w:lineRule="exact"/>
        <w:jc w:val="center"/>
        <w:rPr>
          <w:sz w:val="28"/>
          <w:szCs w:val="28"/>
        </w:rPr>
      </w:pPr>
      <w:r w:rsidRPr="007475F0">
        <w:rPr>
          <w:sz w:val="28"/>
          <w:szCs w:val="28"/>
        </w:rPr>
        <w:t>Перечень основных мероприятий</w:t>
      </w:r>
    </w:p>
    <w:p w:rsidR="009C2D47" w:rsidRPr="007475F0" w:rsidRDefault="001C05EC">
      <w:pPr>
        <w:spacing w:line="240" w:lineRule="exact"/>
        <w:jc w:val="center"/>
        <w:rPr>
          <w:sz w:val="28"/>
          <w:szCs w:val="28"/>
        </w:rPr>
      </w:pPr>
      <w:r w:rsidRPr="007475F0">
        <w:rPr>
          <w:sz w:val="28"/>
          <w:szCs w:val="28"/>
        </w:rPr>
        <w:t xml:space="preserve">муниципальной программы «Доступная среда» на 2024 - 2026 годы в </w:t>
      </w:r>
      <w:r w:rsidRPr="007475F0">
        <w:rPr>
          <w:sz w:val="28"/>
          <w:szCs w:val="28"/>
        </w:rPr>
        <w:t xml:space="preserve">Мирненском сельском поселении </w:t>
      </w:r>
      <w:r w:rsidRPr="007475F0">
        <w:rPr>
          <w:sz w:val="28"/>
        </w:rPr>
        <w:t>Хабаровского муниципального района Хабаровского края</w:t>
      </w:r>
    </w:p>
    <w:p w:rsidR="009C2D47" w:rsidRPr="004073D7" w:rsidRDefault="009C2D47">
      <w:pPr>
        <w:jc w:val="center"/>
        <w:rPr>
          <w:b/>
          <w:sz w:val="28"/>
        </w:rPr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1686"/>
        <w:gridCol w:w="900"/>
        <w:gridCol w:w="720"/>
        <w:gridCol w:w="900"/>
        <w:gridCol w:w="900"/>
        <w:gridCol w:w="878"/>
        <w:gridCol w:w="742"/>
        <w:gridCol w:w="827"/>
        <w:gridCol w:w="793"/>
        <w:gridCol w:w="745"/>
      </w:tblGrid>
      <w:tr w:rsidR="009C2D47" w:rsidRPr="004073D7" w:rsidTr="004073D7">
        <w:tc>
          <w:tcPr>
            <w:tcW w:w="578" w:type="dxa"/>
            <w:vMerge w:val="restart"/>
            <w:vAlign w:val="center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№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п/п</w:t>
            </w:r>
          </w:p>
        </w:tc>
        <w:tc>
          <w:tcPr>
            <w:tcW w:w="1686" w:type="dxa"/>
            <w:vMerge w:val="restart"/>
            <w:vAlign w:val="center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Наименование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мероприятий</w:t>
            </w:r>
          </w:p>
        </w:tc>
        <w:tc>
          <w:tcPr>
            <w:tcW w:w="7405" w:type="dxa"/>
            <w:gridSpan w:val="9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Планируемые затраты по годам</w:t>
            </w:r>
          </w:p>
        </w:tc>
      </w:tr>
      <w:tr w:rsidR="009C2D47" w:rsidRPr="004073D7" w:rsidTr="004073D7">
        <w:tc>
          <w:tcPr>
            <w:tcW w:w="578" w:type="dxa"/>
            <w:vMerge/>
          </w:tcPr>
          <w:p w:rsidR="009C2D47" w:rsidRPr="004073D7" w:rsidRDefault="009C2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</w:tcPr>
          <w:p w:rsidR="009C2D47" w:rsidRPr="004073D7" w:rsidRDefault="009C2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2024 год</w:t>
            </w:r>
          </w:p>
        </w:tc>
        <w:tc>
          <w:tcPr>
            <w:tcW w:w="2520" w:type="dxa"/>
            <w:gridSpan w:val="3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2025 год</w:t>
            </w:r>
          </w:p>
        </w:tc>
        <w:tc>
          <w:tcPr>
            <w:tcW w:w="2365" w:type="dxa"/>
            <w:gridSpan w:val="3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2026 год</w:t>
            </w:r>
          </w:p>
        </w:tc>
      </w:tr>
      <w:tr w:rsidR="009C2D47" w:rsidRPr="004073D7" w:rsidTr="004073D7">
        <w:tc>
          <w:tcPr>
            <w:tcW w:w="578" w:type="dxa"/>
            <w:vMerge/>
          </w:tcPr>
          <w:p w:rsidR="009C2D47" w:rsidRPr="004073D7" w:rsidRDefault="009C2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</w:tcPr>
          <w:p w:rsidR="009C2D47" w:rsidRPr="004073D7" w:rsidRDefault="009C2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Всего,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тыс.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proofErr w:type="spellStart"/>
            <w:r w:rsidRPr="004073D7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20" w:type="dxa"/>
            <w:gridSpan w:val="2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в том числе:</w:t>
            </w:r>
          </w:p>
        </w:tc>
        <w:tc>
          <w:tcPr>
            <w:tcW w:w="900" w:type="dxa"/>
            <w:vMerge w:val="restart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Всего,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тыс.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proofErr w:type="spellStart"/>
            <w:r w:rsidRPr="004073D7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20" w:type="dxa"/>
            <w:gridSpan w:val="2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в том числе:</w:t>
            </w:r>
          </w:p>
        </w:tc>
        <w:tc>
          <w:tcPr>
            <w:tcW w:w="827" w:type="dxa"/>
            <w:vMerge w:val="restart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Всего,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тыс.</w:t>
            </w:r>
          </w:p>
          <w:p w:rsidR="009C2D47" w:rsidRPr="004073D7" w:rsidRDefault="001C05EC">
            <w:pPr>
              <w:ind w:left="-108"/>
              <w:jc w:val="center"/>
              <w:rPr>
                <w:sz w:val="20"/>
                <w:szCs w:val="20"/>
              </w:rPr>
            </w:pPr>
            <w:proofErr w:type="spellStart"/>
            <w:r w:rsidRPr="004073D7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538" w:type="dxa"/>
            <w:gridSpan w:val="2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в том</w:t>
            </w:r>
            <w:r w:rsidRPr="004073D7">
              <w:rPr>
                <w:sz w:val="20"/>
                <w:szCs w:val="20"/>
              </w:rPr>
              <w:t xml:space="preserve"> числе:</w:t>
            </w:r>
          </w:p>
        </w:tc>
      </w:tr>
      <w:tr w:rsidR="009C2D47" w:rsidRPr="004073D7" w:rsidTr="004073D7">
        <w:tc>
          <w:tcPr>
            <w:tcW w:w="578" w:type="dxa"/>
            <w:vMerge/>
          </w:tcPr>
          <w:p w:rsidR="009C2D47" w:rsidRPr="004073D7" w:rsidRDefault="009C2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</w:tcPr>
          <w:p w:rsidR="009C2D47" w:rsidRPr="004073D7" w:rsidRDefault="009C2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9C2D47" w:rsidRPr="004073D7" w:rsidRDefault="009C2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бюджет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сельского</w:t>
            </w:r>
          </w:p>
          <w:p w:rsidR="009C2D47" w:rsidRPr="004073D7" w:rsidRDefault="001C05EC">
            <w:pPr>
              <w:ind w:left="-108"/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поселения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иные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источники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900" w:type="dxa"/>
            <w:vMerge/>
          </w:tcPr>
          <w:p w:rsidR="009C2D47" w:rsidRPr="004073D7" w:rsidRDefault="009C2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бюджет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сельского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поселения</w:t>
            </w:r>
          </w:p>
        </w:tc>
        <w:tc>
          <w:tcPr>
            <w:tcW w:w="742" w:type="dxa"/>
          </w:tcPr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иные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источники</w:t>
            </w:r>
          </w:p>
          <w:p w:rsidR="009C2D47" w:rsidRPr="004073D7" w:rsidRDefault="001C05EC">
            <w:pPr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827" w:type="dxa"/>
            <w:vMerge/>
          </w:tcPr>
          <w:p w:rsidR="009C2D47" w:rsidRPr="004073D7" w:rsidRDefault="009C2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</w:tcPr>
          <w:p w:rsidR="009C2D47" w:rsidRPr="004073D7" w:rsidRDefault="001C05EC">
            <w:pPr>
              <w:ind w:left="-108"/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бюджет</w:t>
            </w:r>
          </w:p>
          <w:p w:rsidR="009C2D47" w:rsidRPr="004073D7" w:rsidRDefault="001C05EC">
            <w:pPr>
              <w:ind w:left="-108"/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сельского</w:t>
            </w:r>
          </w:p>
          <w:p w:rsidR="009C2D47" w:rsidRPr="004073D7" w:rsidRDefault="001C05EC">
            <w:pPr>
              <w:ind w:left="-108"/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поселения</w:t>
            </w:r>
          </w:p>
        </w:tc>
        <w:tc>
          <w:tcPr>
            <w:tcW w:w="745" w:type="dxa"/>
          </w:tcPr>
          <w:p w:rsidR="009C2D47" w:rsidRPr="004073D7" w:rsidRDefault="001C05EC">
            <w:pPr>
              <w:ind w:left="-108"/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иные</w:t>
            </w:r>
          </w:p>
          <w:p w:rsidR="009C2D47" w:rsidRPr="004073D7" w:rsidRDefault="001C05EC">
            <w:pPr>
              <w:ind w:left="-108"/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источники</w:t>
            </w:r>
          </w:p>
          <w:p w:rsidR="009C2D47" w:rsidRPr="004073D7" w:rsidRDefault="001C05EC">
            <w:pPr>
              <w:ind w:left="-108"/>
              <w:jc w:val="center"/>
              <w:rPr>
                <w:sz w:val="20"/>
                <w:szCs w:val="20"/>
              </w:rPr>
            </w:pPr>
            <w:r w:rsidRPr="004073D7">
              <w:rPr>
                <w:sz w:val="20"/>
                <w:szCs w:val="20"/>
              </w:rPr>
              <w:t>финансирования</w:t>
            </w:r>
          </w:p>
        </w:tc>
      </w:tr>
      <w:tr w:rsidR="009C2D47" w:rsidRPr="004073D7" w:rsidTr="004073D7">
        <w:tc>
          <w:tcPr>
            <w:tcW w:w="578" w:type="dxa"/>
          </w:tcPr>
          <w:p w:rsidR="009C2D47" w:rsidRPr="004073D7" w:rsidRDefault="001C05EC">
            <w:pPr>
              <w:jc w:val="center"/>
            </w:pPr>
            <w:r w:rsidRPr="004073D7">
              <w:t>1</w:t>
            </w:r>
          </w:p>
        </w:tc>
        <w:tc>
          <w:tcPr>
            <w:tcW w:w="1686" w:type="dxa"/>
          </w:tcPr>
          <w:p w:rsidR="009C2D47" w:rsidRPr="004073D7" w:rsidRDefault="001C05EC">
            <w:pPr>
              <w:jc w:val="center"/>
            </w:pPr>
            <w:r w:rsidRPr="004073D7">
              <w:t>2</w:t>
            </w:r>
          </w:p>
        </w:tc>
        <w:tc>
          <w:tcPr>
            <w:tcW w:w="900" w:type="dxa"/>
          </w:tcPr>
          <w:p w:rsidR="009C2D47" w:rsidRPr="007475F0" w:rsidRDefault="001C05EC">
            <w:pPr>
              <w:jc w:val="center"/>
            </w:pPr>
            <w:r w:rsidRPr="007475F0">
              <w:t>3</w:t>
            </w:r>
          </w:p>
        </w:tc>
        <w:tc>
          <w:tcPr>
            <w:tcW w:w="720" w:type="dxa"/>
          </w:tcPr>
          <w:p w:rsidR="009C2D47" w:rsidRPr="007475F0" w:rsidRDefault="001C05EC">
            <w:pPr>
              <w:jc w:val="center"/>
            </w:pPr>
            <w:r w:rsidRPr="007475F0">
              <w:t>4</w:t>
            </w:r>
          </w:p>
        </w:tc>
        <w:tc>
          <w:tcPr>
            <w:tcW w:w="900" w:type="dxa"/>
          </w:tcPr>
          <w:p w:rsidR="009C2D47" w:rsidRPr="007475F0" w:rsidRDefault="001C05EC">
            <w:pPr>
              <w:jc w:val="center"/>
            </w:pPr>
            <w:r w:rsidRPr="007475F0">
              <w:t>5</w:t>
            </w:r>
          </w:p>
        </w:tc>
        <w:tc>
          <w:tcPr>
            <w:tcW w:w="900" w:type="dxa"/>
          </w:tcPr>
          <w:p w:rsidR="009C2D47" w:rsidRPr="007475F0" w:rsidRDefault="001C05EC">
            <w:pPr>
              <w:jc w:val="center"/>
            </w:pPr>
            <w:r w:rsidRPr="007475F0">
              <w:t>6</w:t>
            </w:r>
          </w:p>
        </w:tc>
        <w:tc>
          <w:tcPr>
            <w:tcW w:w="878" w:type="dxa"/>
          </w:tcPr>
          <w:p w:rsidR="009C2D47" w:rsidRPr="007475F0" w:rsidRDefault="001C05EC">
            <w:pPr>
              <w:jc w:val="center"/>
            </w:pPr>
            <w:r w:rsidRPr="007475F0">
              <w:t>7</w:t>
            </w:r>
          </w:p>
        </w:tc>
        <w:tc>
          <w:tcPr>
            <w:tcW w:w="742" w:type="dxa"/>
          </w:tcPr>
          <w:p w:rsidR="009C2D47" w:rsidRPr="007475F0" w:rsidRDefault="001C05EC">
            <w:pPr>
              <w:jc w:val="center"/>
            </w:pPr>
            <w:r w:rsidRPr="007475F0">
              <w:t>8</w:t>
            </w:r>
          </w:p>
        </w:tc>
        <w:tc>
          <w:tcPr>
            <w:tcW w:w="827" w:type="dxa"/>
          </w:tcPr>
          <w:p w:rsidR="009C2D47" w:rsidRPr="007475F0" w:rsidRDefault="001C05EC">
            <w:pPr>
              <w:jc w:val="center"/>
            </w:pPr>
            <w:r w:rsidRPr="007475F0">
              <w:t>9</w:t>
            </w:r>
          </w:p>
        </w:tc>
        <w:tc>
          <w:tcPr>
            <w:tcW w:w="793" w:type="dxa"/>
          </w:tcPr>
          <w:p w:rsidR="009C2D47" w:rsidRPr="007475F0" w:rsidRDefault="001C05EC">
            <w:pPr>
              <w:jc w:val="center"/>
            </w:pPr>
            <w:r w:rsidRPr="007475F0">
              <w:t>10</w:t>
            </w:r>
          </w:p>
        </w:tc>
        <w:tc>
          <w:tcPr>
            <w:tcW w:w="745" w:type="dxa"/>
          </w:tcPr>
          <w:p w:rsidR="009C2D47" w:rsidRPr="004073D7" w:rsidRDefault="001C05EC">
            <w:pPr>
              <w:jc w:val="center"/>
            </w:pPr>
            <w:r w:rsidRPr="004073D7">
              <w:t>11</w:t>
            </w:r>
          </w:p>
        </w:tc>
      </w:tr>
      <w:tr w:rsidR="009C2D47" w:rsidRPr="004073D7" w:rsidTr="004073D7">
        <w:tc>
          <w:tcPr>
            <w:tcW w:w="578" w:type="dxa"/>
          </w:tcPr>
          <w:p w:rsidR="009C2D47" w:rsidRPr="004073D7" w:rsidRDefault="001C05EC">
            <w:pPr>
              <w:jc w:val="both"/>
            </w:pPr>
            <w:r w:rsidRPr="004073D7">
              <w:t>1.</w:t>
            </w:r>
          </w:p>
        </w:tc>
        <w:tc>
          <w:tcPr>
            <w:tcW w:w="1686" w:type="dxa"/>
          </w:tcPr>
          <w:p w:rsidR="009C2D47" w:rsidRPr="004073D7" w:rsidRDefault="001C05EC">
            <w:pPr>
              <w:jc w:val="both"/>
            </w:pPr>
            <w:r w:rsidRPr="004073D7">
              <w:t xml:space="preserve">Обновление и установка информационных </w:t>
            </w:r>
            <w:r w:rsidRPr="004073D7">
              <w:t xml:space="preserve">знаков (доступность всех инвалидов) у зданий администрации </w:t>
            </w:r>
            <w:proofErr w:type="gramStart"/>
            <w:r w:rsidRPr="004073D7">
              <w:t>Культурно</w:t>
            </w:r>
            <w:proofErr w:type="gramEnd"/>
            <w:r w:rsidRPr="004073D7">
              <w:t xml:space="preserve"> - досугового центра (4 знаков)</w:t>
            </w:r>
          </w:p>
        </w:tc>
        <w:tc>
          <w:tcPr>
            <w:tcW w:w="900" w:type="dxa"/>
          </w:tcPr>
          <w:p w:rsidR="009C2D47" w:rsidRPr="007475F0" w:rsidRDefault="001C05EC">
            <w:pPr>
              <w:jc w:val="center"/>
            </w:pPr>
            <w:r w:rsidRPr="007475F0">
              <w:t>2,5</w:t>
            </w:r>
          </w:p>
        </w:tc>
        <w:tc>
          <w:tcPr>
            <w:tcW w:w="720" w:type="dxa"/>
          </w:tcPr>
          <w:p w:rsidR="009C2D47" w:rsidRPr="007475F0" w:rsidRDefault="001C05EC">
            <w:pPr>
              <w:jc w:val="center"/>
            </w:pPr>
            <w:r w:rsidRPr="007475F0">
              <w:t>2,5</w:t>
            </w:r>
          </w:p>
          <w:p w:rsidR="009C2D47" w:rsidRPr="007475F0" w:rsidRDefault="009C2D47">
            <w:pPr>
              <w:jc w:val="center"/>
            </w:pPr>
          </w:p>
        </w:tc>
        <w:tc>
          <w:tcPr>
            <w:tcW w:w="900" w:type="dxa"/>
          </w:tcPr>
          <w:p w:rsidR="009C2D47" w:rsidRPr="007475F0" w:rsidRDefault="001C05EC">
            <w:pPr>
              <w:jc w:val="center"/>
            </w:pPr>
            <w:r w:rsidRPr="007475F0">
              <w:t>-</w:t>
            </w:r>
          </w:p>
        </w:tc>
        <w:tc>
          <w:tcPr>
            <w:tcW w:w="900" w:type="dxa"/>
          </w:tcPr>
          <w:p w:rsidR="009C2D47" w:rsidRPr="007475F0" w:rsidRDefault="001C05EC">
            <w:pPr>
              <w:jc w:val="center"/>
            </w:pPr>
            <w:r w:rsidRPr="007475F0">
              <w:t>-</w:t>
            </w:r>
          </w:p>
        </w:tc>
        <w:tc>
          <w:tcPr>
            <w:tcW w:w="878" w:type="dxa"/>
          </w:tcPr>
          <w:p w:rsidR="009C2D47" w:rsidRPr="007475F0" w:rsidRDefault="001C05EC">
            <w:pPr>
              <w:jc w:val="center"/>
            </w:pPr>
            <w:r w:rsidRPr="007475F0">
              <w:t>-</w:t>
            </w:r>
          </w:p>
        </w:tc>
        <w:tc>
          <w:tcPr>
            <w:tcW w:w="742" w:type="dxa"/>
          </w:tcPr>
          <w:p w:rsidR="009C2D47" w:rsidRPr="007475F0" w:rsidRDefault="001C05EC">
            <w:pPr>
              <w:jc w:val="center"/>
            </w:pPr>
            <w:r w:rsidRPr="007475F0">
              <w:t>-</w:t>
            </w:r>
          </w:p>
        </w:tc>
        <w:tc>
          <w:tcPr>
            <w:tcW w:w="827" w:type="dxa"/>
          </w:tcPr>
          <w:p w:rsidR="009C2D47" w:rsidRPr="007475F0" w:rsidRDefault="001C05EC">
            <w:pPr>
              <w:jc w:val="center"/>
            </w:pPr>
            <w:r w:rsidRPr="007475F0">
              <w:t>-</w:t>
            </w:r>
          </w:p>
        </w:tc>
        <w:tc>
          <w:tcPr>
            <w:tcW w:w="793" w:type="dxa"/>
          </w:tcPr>
          <w:p w:rsidR="009C2D47" w:rsidRPr="007475F0" w:rsidRDefault="001C05EC">
            <w:pPr>
              <w:jc w:val="center"/>
            </w:pPr>
            <w:r w:rsidRPr="007475F0">
              <w:t>-</w:t>
            </w:r>
          </w:p>
        </w:tc>
        <w:tc>
          <w:tcPr>
            <w:tcW w:w="745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</w:tr>
      <w:tr w:rsidR="009C2D47" w:rsidRPr="004073D7" w:rsidTr="004073D7">
        <w:tc>
          <w:tcPr>
            <w:tcW w:w="578" w:type="dxa"/>
          </w:tcPr>
          <w:p w:rsidR="009C2D47" w:rsidRPr="004073D7" w:rsidRDefault="001C05EC">
            <w:pPr>
              <w:jc w:val="both"/>
            </w:pPr>
            <w:r w:rsidRPr="004073D7">
              <w:t>2.</w:t>
            </w:r>
          </w:p>
        </w:tc>
        <w:tc>
          <w:tcPr>
            <w:tcW w:w="1686" w:type="dxa"/>
          </w:tcPr>
          <w:p w:rsidR="009C2D47" w:rsidRPr="004073D7" w:rsidRDefault="001C05EC">
            <w:pPr>
              <w:jc w:val="both"/>
            </w:pPr>
            <w:r w:rsidRPr="004073D7">
              <w:t xml:space="preserve">Установка и обновление тактильного знака (информационные знаки, направление движения) у здания администрации сельского поселения </w:t>
            </w:r>
          </w:p>
          <w:p w:rsidR="009C2D47" w:rsidRPr="004073D7" w:rsidRDefault="001C05EC">
            <w:pPr>
              <w:jc w:val="both"/>
            </w:pPr>
            <w:r w:rsidRPr="004073D7">
              <w:t>2 шт.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2,5</w:t>
            </w:r>
          </w:p>
        </w:tc>
        <w:tc>
          <w:tcPr>
            <w:tcW w:w="720" w:type="dxa"/>
          </w:tcPr>
          <w:p w:rsidR="009C2D47" w:rsidRPr="004073D7" w:rsidRDefault="001C05EC">
            <w:pPr>
              <w:jc w:val="center"/>
            </w:pPr>
            <w:r w:rsidRPr="004073D7">
              <w:t>2,5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15,0</w:t>
            </w:r>
          </w:p>
        </w:tc>
        <w:tc>
          <w:tcPr>
            <w:tcW w:w="878" w:type="dxa"/>
          </w:tcPr>
          <w:p w:rsidR="009C2D47" w:rsidRPr="004073D7" w:rsidRDefault="001C05EC">
            <w:pPr>
              <w:jc w:val="center"/>
            </w:pPr>
            <w:r w:rsidRPr="004073D7">
              <w:t>15,0</w:t>
            </w:r>
          </w:p>
        </w:tc>
        <w:tc>
          <w:tcPr>
            <w:tcW w:w="742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827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93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45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</w:tr>
      <w:tr w:rsidR="009C2D47" w:rsidRPr="004073D7" w:rsidTr="004073D7">
        <w:tc>
          <w:tcPr>
            <w:tcW w:w="578" w:type="dxa"/>
          </w:tcPr>
          <w:p w:rsidR="009C2D47" w:rsidRPr="004073D7" w:rsidRDefault="001C05EC">
            <w:pPr>
              <w:jc w:val="both"/>
            </w:pPr>
            <w:r w:rsidRPr="004073D7">
              <w:t>4.</w:t>
            </w:r>
          </w:p>
        </w:tc>
        <w:tc>
          <w:tcPr>
            <w:tcW w:w="1686" w:type="dxa"/>
          </w:tcPr>
          <w:p w:rsidR="009C2D47" w:rsidRPr="004073D7" w:rsidRDefault="001C05EC">
            <w:r w:rsidRPr="004073D7">
              <w:t xml:space="preserve">Установка знака «Парковка для инвалида» и крепление к нему у административного здания и здания </w:t>
            </w:r>
            <w:proofErr w:type="gramStart"/>
            <w:r w:rsidRPr="004073D7">
              <w:t>Культурно</w:t>
            </w:r>
            <w:proofErr w:type="gramEnd"/>
            <w:r w:rsidRPr="004073D7">
              <w:t xml:space="preserve"> - досугового центра</w:t>
            </w:r>
          </w:p>
          <w:p w:rsidR="009C2D47" w:rsidRPr="004073D7" w:rsidRDefault="001C05EC">
            <w:r w:rsidRPr="004073D7">
              <w:t>2 шт.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15,0</w:t>
            </w:r>
          </w:p>
        </w:tc>
        <w:tc>
          <w:tcPr>
            <w:tcW w:w="720" w:type="dxa"/>
          </w:tcPr>
          <w:p w:rsidR="009C2D47" w:rsidRPr="004073D7" w:rsidRDefault="001C05EC">
            <w:pPr>
              <w:jc w:val="center"/>
            </w:pPr>
            <w:r w:rsidRPr="004073D7">
              <w:t>15,0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35</w:t>
            </w:r>
            <w:r w:rsidRPr="004073D7">
              <w:t>,0</w:t>
            </w:r>
          </w:p>
        </w:tc>
        <w:tc>
          <w:tcPr>
            <w:tcW w:w="878" w:type="dxa"/>
          </w:tcPr>
          <w:p w:rsidR="009C2D47" w:rsidRPr="004073D7" w:rsidRDefault="001C05EC">
            <w:pPr>
              <w:jc w:val="center"/>
            </w:pPr>
            <w:r w:rsidRPr="004073D7">
              <w:t>3</w:t>
            </w:r>
            <w:r w:rsidRPr="004073D7">
              <w:t>5,0</w:t>
            </w:r>
          </w:p>
        </w:tc>
        <w:tc>
          <w:tcPr>
            <w:tcW w:w="742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827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93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45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</w:tr>
      <w:tr w:rsidR="009C2D47" w:rsidRPr="004073D7" w:rsidTr="004073D7">
        <w:tc>
          <w:tcPr>
            <w:tcW w:w="578" w:type="dxa"/>
          </w:tcPr>
          <w:p w:rsidR="009C2D47" w:rsidRPr="004073D7" w:rsidRDefault="001C05EC">
            <w:pPr>
              <w:jc w:val="both"/>
            </w:pPr>
            <w:r w:rsidRPr="004073D7">
              <w:t>8.</w:t>
            </w:r>
          </w:p>
        </w:tc>
        <w:tc>
          <w:tcPr>
            <w:tcW w:w="1686" w:type="dxa"/>
          </w:tcPr>
          <w:p w:rsidR="009C2D47" w:rsidRPr="004073D7" w:rsidRDefault="001C05EC">
            <w:r w:rsidRPr="004073D7">
              <w:t xml:space="preserve">Реконструкция крыльца, установка поручней и пандуса - здание администрации сельского поселения </w:t>
            </w:r>
          </w:p>
          <w:p w:rsidR="009C2D47" w:rsidRPr="004073D7" w:rsidRDefault="001C05EC">
            <w:r w:rsidRPr="004073D7">
              <w:t>- 1 шт.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2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878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42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827" w:type="dxa"/>
          </w:tcPr>
          <w:p w:rsidR="009C2D47" w:rsidRPr="004073D7" w:rsidRDefault="001C05EC">
            <w:pPr>
              <w:jc w:val="center"/>
            </w:pPr>
            <w:r w:rsidRPr="004073D7">
              <w:t>28</w:t>
            </w:r>
            <w:r w:rsidRPr="004073D7">
              <w:t>0,0</w:t>
            </w:r>
          </w:p>
        </w:tc>
        <w:tc>
          <w:tcPr>
            <w:tcW w:w="793" w:type="dxa"/>
          </w:tcPr>
          <w:p w:rsidR="009C2D47" w:rsidRPr="004073D7" w:rsidRDefault="001C05EC">
            <w:pPr>
              <w:jc w:val="center"/>
            </w:pPr>
            <w:r w:rsidRPr="004073D7">
              <w:t>200,0</w:t>
            </w:r>
          </w:p>
          <w:p w:rsidR="009C2D47" w:rsidRPr="004073D7" w:rsidRDefault="009C2D47">
            <w:pPr>
              <w:jc w:val="center"/>
            </w:pPr>
          </w:p>
        </w:tc>
        <w:tc>
          <w:tcPr>
            <w:tcW w:w="745" w:type="dxa"/>
          </w:tcPr>
          <w:p w:rsidR="009C2D47" w:rsidRPr="004073D7" w:rsidRDefault="001C05EC">
            <w:pPr>
              <w:jc w:val="center"/>
            </w:pPr>
            <w:r w:rsidRPr="004073D7">
              <w:t>8</w:t>
            </w:r>
            <w:r w:rsidRPr="004073D7">
              <w:t>0,0</w:t>
            </w:r>
          </w:p>
        </w:tc>
      </w:tr>
      <w:tr w:rsidR="009C2D47" w:rsidRPr="004073D7" w:rsidTr="004073D7">
        <w:tc>
          <w:tcPr>
            <w:tcW w:w="578" w:type="dxa"/>
          </w:tcPr>
          <w:p w:rsidR="009C2D47" w:rsidRPr="004073D7" w:rsidRDefault="001C05EC">
            <w:pPr>
              <w:jc w:val="both"/>
            </w:pPr>
            <w:r w:rsidRPr="004073D7">
              <w:t>9.</w:t>
            </w:r>
          </w:p>
        </w:tc>
        <w:tc>
          <w:tcPr>
            <w:tcW w:w="1686" w:type="dxa"/>
          </w:tcPr>
          <w:p w:rsidR="009C2D47" w:rsidRPr="004073D7" w:rsidRDefault="001C05EC">
            <w:r w:rsidRPr="004073D7">
              <w:t>Установка унитаза в Культурно - досуговом центре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2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250,00</w:t>
            </w:r>
          </w:p>
        </w:tc>
        <w:tc>
          <w:tcPr>
            <w:tcW w:w="878" w:type="dxa"/>
          </w:tcPr>
          <w:p w:rsidR="009C2D47" w:rsidRPr="004073D7" w:rsidRDefault="001C05EC">
            <w:pPr>
              <w:jc w:val="center"/>
            </w:pPr>
            <w:r w:rsidRPr="004073D7">
              <w:t>250,00</w:t>
            </w:r>
          </w:p>
        </w:tc>
        <w:tc>
          <w:tcPr>
            <w:tcW w:w="742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827" w:type="dxa"/>
          </w:tcPr>
          <w:p w:rsidR="009C2D47" w:rsidRPr="004073D7" w:rsidRDefault="001C05EC">
            <w:pPr>
              <w:jc w:val="both"/>
            </w:pPr>
            <w:r w:rsidRPr="004073D7">
              <w:t>-</w:t>
            </w:r>
          </w:p>
        </w:tc>
        <w:tc>
          <w:tcPr>
            <w:tcW w:w="793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45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</w:tr>
      <w:tr w:rsidR="009C2D47" w:rsidRPr="004073D7" w:rsidTr="004073D7">
        <w:tc>
          <w:tcPr>
            <w:tcW w:w="578" w:type="dxa"/>
          </w:tcPr>
          <w:p w:rsidR="009C2D47" w:rsidRPr="004073D7" w:rsidRDefault="001C05EC">
            <w:pPr>
              <w:jc w:val="both"/>
            </w:pPr>
            <w:r w:rsidRPr="004073D7">
              <w:t>10.</w:t>
            </w:r>
          </w:p>
        </w:tc>
        <w:tc>
          <w:tcPr>
            <w:tcW w:w="1686" w:type="dxa"/>
          </w:tcPr>
          <w:p w:rsidR="009C2D47" w:rsidRPr="004073D7" w:rsidRDefault="001C05EC">
            <w:r w:rsidRPr="004073D7">
              <w:t xml:space="preserve">Оборудование санузла в Культурно - </w:t>
            </w:r>
            <w:r w:rsidRPr="004073D7">
              <w:t>досуговом центре опорными поручнями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2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</w:pPr>
            <w:r w:rsidRPr="004073D7">
              <w:t>200,00</w:t>
            </w:r>
          </w:p>
        </w:tc>
        <w:tc>
          <w:tcPr>
            <w:tcW w:w="878" w:type="dxa"/>
          </w:tcPr>
          <w:p w:rsidR="009C2D47" w:rsidRPr="004073D7" w:rsidRDefault="001C05EC">
            <w:pPr>
              <w:jc w:val="center"/>
            </w:pPr>
            <w:r w:rsidRPr="004073D7">
              <w:t>200,00</w:t>
            </w:r>
          </w:p>
        </w:tc>
        <w:tc>
          <w:tcPr>
            <w:tcW w:w="742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827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93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  <w:tc>
          <w:tcPr>
            <w:tcW w:w="745" w:type="dxa"/>
          </w:tcPr>
          <w:p w:rsidR="009C2D47" w:rsidRPr="004073D7" w:rsidRDefault="001C05EC">
            <w:pPr>
              <w:jc w:val="center"/>
            </w:pPr>
            <w:r w:rsidRPr="004073D7">
              <w:t>-</w:t>
            </w:r>
          </w:p>
        </w:tc>
      </w:tr>
      <w:tr w:rsidR="009C2D47" w:rsidTr="004073D7">
        <w:tc>
          <w:tcPr>
            <w:tcW w:w="578" w:type="dxa"/>
          </w:tcPr>
          <w:p w:rsidR="009C2D47" w:rsidRPr="004073D7" w:rsidRDefault="009C2D47">
            <w:pPr>
              <w:jc w:val="both"/>
              <w:rPr>
                <w:b/>
              </w:rPr>
            </w:pPr>
          </w:p>
        </w:tc>
        <w:tc>
          <w:tcPr>
            <w:tcW w:w="1686" w:type="dxa"/>
          </w:tcPr>
          <w:p w:rsidR="009C2D47" w:rsidRPr="004073D7" w:rsidRDefault="001C05EC">
            <w:pPr>
              <w:rPr>
                <w:b/>
              </w:rPr>
            </w:pPr>
            <w:r w:rsidRPr="004073D7">
              <w:rPr>
                <w:b/>
              </w:rPr>
              <w:t>ВСЕГО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  <w:rPr>
                <w:b/>
              </w:rPr>
            </w:pPr>
            <w:r w:rsidRPr="004073D7">
              <w:rPr>
                <w:b/>
              </w:rPr>
              <w:t>20,0</w:t>
            </w:r>
          </w:p>
        </w:tc>
        <w:tc>
          <w:tcPr>
            <w:tcW w:w="720" w:type="dxa"/>
          </w:tcPr>
          <w:p w:rsidR="009C2D47" w:rsidRPr="004073D7" w:rsidRDefault="001C05EC">
            <w:pPr>
              <w:jc w:val="center"/>
              <w:rPr>
                <w:b/>
              </w:rPr>
            </w:pPr>
            <w:r w:rsidRPr="004073D7">
              <w:rPr>
                <w:b/>
              </w:rPr>
              <w:t>20,0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  <w:rPr>
                <w:b/>
              </w:rPr>
            </w:pPr>
            <w:r w:rsidRPr="004073D7">
              <w:rPr>
                <w:b/>
              </w:rPr>
              <w:t>-</w:t>
            </w:r>
          </w:p>
        </w:tc>
        <w:tc>
          <w:tcPr>
            <w:tcW w:w="900" w:type="dxa"/>
          </w:tcPr>
          <w:p w:rsidR="009C2D47" w:rsidRPr="004073D7" w:rsidRDefault="001C05EC">
            <w:pPr>
              <w:jc w:val="center"/>
              <w:rPr>
                <w:b/>
              </w:rPr>
            </w:pPr>
            <w:r w:rsidRPr="004073D7">
              <w:rPr>
                <w:b/>
              </w:rPr>
              <w:t>50</w:t>
            </w:r>
            <w:r w:rsidRPr="004073D7">
              <w:rPr>
                <w:b/>
              </w:rPr>
              <w:t>0,0</w:t>
            </w:r>
          </w:p>
        </w:tc>
        <w:tc>
          <w:tcPr>
            <w:tcW w:w="878" w:type="dxa"/>
          </w:tcPr>
          <w:p w:rsidR="009C2D47" w:rsidRPr="004073D7" w:rsidRDefault="001C05EC">
            <w:pPr>
              <w:jc w:val="center"/>
              <w:rPr>
                <w:b/>
              </w:rPr>
            </w:pPr>
            <w:r w:rsidRPr="004073D7">
              <w:rPr>
                <w:b/>
              </w:rPr>
              <w:t>50</w:t>
            </w:r>
            <w:r w:rsidRPr="004073D7">
              <w:rPr>
                <w:b/>
              </w:rPr>
              <w:t>0,0</w:t>
            </w:r>
          </w:p>
        </w:tc>
        <w:tc>
          <w:tcPr>
            <w:tcW w:w="742" w:type="dxa"/>
          </w:tcPr>
          <w:p w:rsidR="009C2D47" w:rsidRPr="004073D7" w:rsidRDefault="001C05EC">
            <w:pPr>
              <w:jc w:val="center"/>
              <w:rPr>
                <w:b/>
              </w:rPr>
            </w:pPr>
            <w:r w:rsidRPr="004073D7">
              <w:rPr>
                <w:b/>
              </w:rPr>
              <w:t>-</w:t>
            </w:r>
          </w:p>
        </w:tc>
        <w:tc>
          <w:tcPr>
            <w:tcW w:w="827" w:type="dxa"/>
          </w:tcPr>
          <w:p w:rsidR="009C2D47" w:rsidRPr="004073D7" w:rsidRDefault="001C05EC">
            <w:pPr>
              <w:jc w:val="center"/>
              <w:rPr>
                <w:b/>
              </w:rPr>
            </w:pPr>
            <w:r w:rsidRPr="004073D7">
              <w:rPr>
                <w:b/>
              </w:rPr>
              <w:t>2</w:t>
            </w:r>
            <w:r w:rsidRPr="004073D7">
              <w:rPr>
                <w:b/>
              </w:rPr>
              <w:t>8</w:t>
            </w:r>
            <w:r w:rsidRPr="004073D7">
              <w:rPr>
                <w:b/>
              </w:rPr>
              <w:t>0</w:t>
            </w:r>
            <w:r w:rsidRPr="004073D7">
              <w:rPr>
                <w:b/>
              </w:rPr>
              <w:t>,0</w:t>
            </w:r>
          </w:p>
        </w:tc>
        <w:tc>
          <w:tcPr>
            <w:tcW w:w="793" w:type="dxa"/>
          </w:tcPr>
          <w:p w:rsidR="009C2D47" w:rsidRPr="004073D7" w:rsidRDefault="001C05EC">
            <w:pPr>
              <w:jc w:val="center"/>
              <w:rPr>
                <w:b/>
              </w:rPr>
            </w:pPr>
            <w:r w:rsidRPr="004073D7">
              <w:rPr>
                <w:b/>
              </w:rPr>
              <w:t>2</w:t>
            </w:r>
            <w:r w:rsidRPr="004073D7">
              <w:rPr>
                <w:b/>
              </w:rPr>
              <w:t>0</w:t>
            </w:r>
            <w:r w:rsidRPr="004073D7">
              <w:rPr>
                <w:b/>
              </w:rPr>
              <w:t>0,0</w:t>
            </w:r>
          </w:p>
        </w:tc>
        <w:tc>
          <w:tcPr>
            <w:tcW w:w="745" w:type="dxa"/>
          </w:tcPr>
          <w:p w:rsidR="009C2D47" w:rsidRDefault="001C05EC">
            <w:pPr>
              <w:jc w:val="center"/>
              <w:rPr>
                <w:b/>
              </w:rPr>
            </w:pPr>
            <w:r w:rsidRPr="004073D7">
              <w:rPr>
                <w:b/>
              </w:rPr>
              <w:t>8</w:t>
            </w:r>
            <w:r w:rsidRPr="004073D7">
              <w:rPr>
                <w:b/>
              </w:rPr>
              <w:t>0</w:t>
            </w:r>
            <w:r w:rsidRPr="004073D7">
              <w:rPr>
                <w:b/>
              </w:rPr>
              <w:t>,0</w:t>
            </w:r>
          </w:p>
        </w:tc>
      </w:tr>
    </w:tbl>
    <w:p w:rsidR="009C2D47" w:rsidRDefault="004073D7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».</w:t>
      </w:r>
    </w:p>
    <w:p w:rsidR="00A12DD4" w:rsidRDefault="004073D7" w:rsidP="00A12DD4">
      <w:pPr>
        <w:jc w:val="both"/>
        <w:rPr>
          <w:sz w:val="28"/>
        </w:rPr>
      </w:pPr>
      <w:r>
        <w:rPr>
          <w:sz w:val="28"/>
        </w:rPr>
        <w:tab/>
      </w:r>
      <w:r w:rsidR="00A12DD4">
        <w:rPr>
          <w:sz w:val="28"/>
        </w:rPr>
        <w:t xml:space="preserve">2. </w:t>
      </w:r>
      <w:r w:rsidR="00A12DD4"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A12DD4">
        <w:rPr>
          <w:sz w:val="28"/>
        </w:rPr>
        <w:t xml:space="preserve">Мирненского </w:t>
      </w:r>
      <w:r w:rsidR="00A12DD4"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A12DD4">
        <w:rPr>
          <w:sz w:val="28"/>
        </w:rPr>
        <w:t xml:space="preserve">Мирненского </w:t>
      </w:r>
      <w:r w:rsidR="00A12DD4"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A12DD4">
        <w:rPr>
          <w:sz w:val="28"/>
          <w:szCs w:val="28"/>
        </w:rPr>
        <w:t>.</w:t>
      </w:r>
    </w:p>
    <w:p w:rsidR="00A12DD4" w:rsidRDefault="00A12DD4" w:rsidP="00A12DD4">
      <w:pPr>
        <w:jc w:val="both"/>
        <w:rPr>
          <w:sz w:val="28"/>
        </w:rPr>
      </w:pPr>
      <w:r>
        <w:rPr>
          <w:sz w:val="28"/>
        </w:rPr>
        <w:tab/>
        <w:t>3. Контроль за выполнением настоящего постановления оставляю за собой.</w:t>
      </w:r>
    </w:p>
    <w:p w:rsidR="00A12DD4" w:rsidRDefault="00A12DD4" w:rsidP="00A12DD4">
      <w:pPr>
        <w:jc w:val="both"/>
        <w:rPr>
          <w:sz w:val="28"/>
        </w:rPr>
      </w:pPr>
      <w:r>
        <w:rPr>
          <w:sz w:val="28"/>
        </w:rPr>
        <w:tab/>
        <w:t xml:space="preserve">4. </w:t>
      </w:r>
      <w:r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A12DD4" w:rsidRDefault="00A12DD4" w:rsidP="00A12DD4">
      <w:pPr>
        <w:jc w:val="both"/>
        <w:rPr>
          <w:sz w:val="28"/>
        </w:rPr>
      </w:pPr>
    </w:p>
    <w:p w:rsidR="00A12DD4" w:rsidRDefault="00A12DD4" w:rsidP="00A12DD4">
      <w:pPr>
        <w:jc w:val="both"/>
        <w:rPr>
          <w:sz w:val="28"/>
        </w:rPr>
      </w:pPr>
    </w:p>
    <w:p w:rsidR="00A12DD4" w:rsidRDefault="00A12DD4" w:rsidP="004073D7">
      <w:r>
        <w:rPr>
          <w:sz w:val="28"/>
        </w:rPr>
        <w:t>Глава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И.М.</w:t>
      </w:r>
      <w:r w:rsidR="007475F0">
        <w:rPr>
          <w:sz w:val="28"/>
        </w:rPr>
        <w:t xml:space="preserve"> </w:t>
      </w:r>
      <w:proofErr w:type="spellStart"/>
      <w:r>
        <w:rPr>
          <w:sz w:val="28"/>
        </w:rPr>
        <w:t>Байдакова</w:t>
      </w:r>
      <w:proofErr w:type="spellEnd"/>
    </w:p>
    <w:sectPr w:rsidR="00A12DD4"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D47" w:rsidRDefault="001C05EC">
      <w:r>
        <w:separator/>
      </w:r>
    </w:p>
  </w:endnote>
  <w:endnote w:type="continuationSeparator" w:id="0">
    <w:p w:rsidR="009C2D47" w:rsidRDefault="001C0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DD4" w:rsidRDefault="00A12DD4">
    <w:pPr>
      <w:pStyle w:val="a9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A12DD4" w:rsidRDefault="00A12DD4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DD4" w:rsidRDefault="00A12DD4">
    <w:pPr>
      <w:pStyle w:val="a9"/>
      <w:framePr w:wrap="around" w:vAnchor="text" w:hAnchor="margin" w:xAlign="right" w:y="1"/>
      <w:rPr>
        <w:rStyle w:val="a3"/>
      </w:rPr>
    </w:pPr>
  </w:p>
  <w:p w:rsidR="00A12DD4" w:rsidRDefault="00A12DD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D47" w:rsidRDefault="001C05EC">
      <w:r>
        <w:separator/>
      </w:r>
    </w:p>
  </w:footnote>
  <w:footnote w:type="continuationSeparator" w:id="0">
    <w:p w:rsidR="009C2D47" w:rsidRDefault="001C0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DD4" w:rsidRDefault="00A12DD4">
    <w:pPr>
      <w:pStyle w:val="a7"/>
      <w:jc w:val="center"/>
    </w:pPr>
  </w:p>
  <w:p w:rsidR="00A12DD4" w:rsidRDefault="00A12D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5CC"/>
    <w:rsid w:val="000A6D9F"/>
    <w:rsid w:val="000E46EE"/>
    <w:rsid w:val="001556C8"/>
    <w:rsid w:val="00170227"/>
    <w:rsid w:val="00170242"/>
    <w:rsid w:val="001C05EC"/>
    <w:rsid w:val="003568EF"/>
    <w:rsid w:val="00365500"/>
    <w:rsid w:val="004034DC"/>
    <w:rsid w:val="004073D7"/>
    <w:rsid w:val="004246FB"/>
    <w:rsid w:val="0044368E"/>
    <w:rsid w:val="00482051"/>
    <w:rsid w:val="004832BE"/>
    <w:rsid w:val="004A6A13"/>
    <w:rsid w:val="004B5B78"/>
    <w:rsid w:val="0050710E"/>
    <w:rsid w:val="00636942"/>
    <w:rsid w:val="007357C2"/>
    <w:rsid w:val="00735A72"/>
    <w:rsid w:val="007475F0"/>
    <w:rsid w:val="0082114D"/>
    <w:rsid w:val="00870269"/>
    <w:rsid w:val="008E2867"/>
    <w:rsid w:val="008F5703"/>
    <w:rsid w:val="00907B7F"/>
    <w:rsid w:val="00980840"/>
    <w:rsid w:val="009C2D47"/>
    <w:rsid w:val="009C75CC"/>
    <w:rsid w:val="009E0504"/>
    <w:rsid w:val="00A12DD4"/>
    <w:rsid w:val="00A40CD9"/>
    <w:rsid w:val="00A76088"/>
    <w:rsid w:val="00B44ECC"/>
    <w:rsid w:val="00C00534"/>
    <w:rsid w:val="00C13A5F"/>
    <w:rsid w:val="00D04B56"/>
    <w:rsid w:val="00D30259"/>
    <w:rsid w:val="00D71433"/>
    <w:rsid w:val="00D97F3D"/>
    <w:rsid w:val="00E84797"/>
    <w:rsid w:val="00E86BB0"/>
    <w:rsid w:val="00F50935"/>
    <w:rsid w:val="00F65D26"/>
    <w:rsid w:val="4108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3B6E63-52F7-4E8B-8504-3400E3DB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Pr>
      <w:rFonts w:cs="Times New Roman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pPr>
      <w:suppressAutoHyphens/>
      <w:spacing w:before="280" w:after="280"/>
    </w:pPr>
    <w:rPr>
      <w:rFonts w:eastAsia="Calibri"/>
      <w:lang w:eastAsia="ar-SA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basedOn w:val="a"/>
    <w:uiPriority w:val="1"/>
    <w:qFormat/>
    <w:pPr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0A8C5-1F44-4958-9F29-CFE2BCC65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6</cp:revision>
  <cp:lastPrinted>2024-12-05T05:19:00Z</cp:lastPrinted>
  <dcterms:created xsi:type="dcterms:W3CDTF">2024-12-05T04:38:00Z</dcterms:created>
  <dcterms:modified xsi:type="dcterms:W3CDTF">2024-12-05T05:19:00Z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2B5C19CF42C344E3B2D6B76241B87E09_13</vt:lpwstr>
  </property>
</Properties>
</file>